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5pt;height:50.2pt" o:ole="">
            <v:imagedata r:id="rId9" o:title=""/>
          </v:shape>
          <o:OLEObject Type="Embed" ProgID="Word.Picture.8" ShapeID="_x0000_i1025" DrawAspect="Content" ObjectID="_1817100981"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6801A3E8" w:rsidR="00DF20A3" w:rsidRPr="003C701D" w:rsidRDefault="00DF20A3" w:rsidP="00DF20A3">
      <w:pPr>
        <w:suppressAutoHyphens/>
        <w:spacing w:after="0" w:line="240" w:lineRule="auto"/>
        <w:ind w:left="4820" w:firstLine="364"/>
        <w:rPr>
          <w:rFonts w:ascii="Times New Roman" w:hAnsi="Times New Roman" w:cs="Times New Roman"/>
          <w:sz w:val="24"/>
          <w:szCs w:val="24"/>
          <w:lang w:eastAsia="ar-SA"/>
        </w:rPr>
      </w:pPr>
      <w:r w:rsidRPr="003C701D">
        <w:rPr>
          <w:rFonts w:ascii="Times New Roman" w:hAnsi="Times New Roman" w:cs="Times New Roman"/>
          <w:sz w:val="24"/>
          <w:szCs w:val="24"/>
          <w:lang w:eastAsia="ar-SA"/>
        </w:rPr>
        <w:t>V</w:t>
      </w:r>
      <w:r w:rsidR="00E114AA" w:rsidRPr="003C701D">
        <w:rPr>
          <w:rFonts w:ascii="Times New Roman" w:hAnsi="Times New Roman" w:cs="Times New Roman"/>
          <w:sz w:val="24"/>
          <w:szCs w:val="24"/>
          <w:lang w:eastAsia="ar-SA"/>
        </w:rPr>
        <w:t>ieš</w:t>
      </w:r>
      <w:r w:rsidR="00B5127B" w:rsidRPr="003C701D">
        <w:rPr>
          <w:rFonts w:ascii="Times New Roman" w:hAnsi="Times New Roman" w:cs="Times New Roman"/>
          <w:sz w:val="24"/>
          <w:szCs w:val="24"/>
          <w:lang w:eastAsia="ar-SA"/>
        </w:rPr>
        <w:t>ųjų pirkimų komisijos 202</w:t>
      </w:r>
      <w:r w:rsidR="00931DDA" w:rsidRPr="003C701D">
        <w:rPr>
          <w:rFonts w:ascii="Times New Roman" w:hAnsi="Times New Roman" w:cs="Times New Roman"/>
          <w:sz w:val="24"/>
          <w:szCs w:val="24"/>
          <w:lang w:eastAsia="ar-SA"/>
        </w:rPr>
        <w:t>5-08-19</w:t>
      </w:r>
    </w:p>
    <w:p w14:paraId="29A6891A" w14:textId="15BDC8BD" w:rsidR="00DF20A3" w:rsidRPr="003C701D" w:rsidRDefault="00CD0671" w:rsidP="00DF20A3">
      <w:pPr>
        <w:suppressAutoHyphens/>
        <w:spacing w:after="0" w:line="240" w:lineRule="auto"/>
        <w:ind w:left="4820" w:firstLine="364"/>
        <w:rPr>
          <w:rFonts w:ascii="Times New Roman" w:hAnsi="Times New Roman" w:cs="Times New Roman"/>
          <w:sz w:val="24"/>
          <w:szCs w:val="24"/>
          <w:lang w:eastAsia="ar-SA"/>
        </w:rPr>
      </w:pPr>
      <w:r w:rsidRPr="003C701D">
        <w:rPr>
          <w:rFonts w:ascii="Times New Roman" w:hAnsi="Times New Roman" w:cs="Times New Roman"/>
          <w:sz w:val="24"/>
          <w:szCs w:val="24"/>
          <w:lang w:eastAsia="ar-SA"/>
        </w:rPr>
        <w:t xml:space="preserve">posėdžio </w:t>
      </w:r>
      <w:r w:rsidR="001A3814" w:rsidRPr="003C701D">
        <w:rPr>
          <w:rFonts w:ascii="Times New Roman" w:hAnsi="Times New Roman" w:cs="Times New Roman"/>
          <w:sz w:val="24"/>
          <w:szCs w:val="24"/>
          <w:lang w:eastAsia="ar-SA"/>
        </w:rPr>
        <w:t>protokolu Nr. VP</w:t>
      </w:r>
      <w:r w:rsidR="000C48A9" w:rsidRPr="003C701D">
        <w:rPr>
          <w:rFonts w:ascii="Times New Roman" w:hAnsi="Times New Roman" w:cs="Times New Roman"/>
          <w:sz w:val="24"/>
          <w:szCs w:val="24"/>
          <w:lang w:eastAsia="ar-SA"/>
        </w:rPr>
        <w:t>4-</w:t>
      </w:r>
      <w:r w:rsidR="003C701D" w:rsidRPr="003C701D">
        <w:rPr>
          <w:rFonts w:ascii="Times New Roman" w:hAnsi="Times New Roman" w:cs="Times New Roman"/>
          <w:sz w:val="24"/>
          <w:szCs w:val="24"/>
          <w:lang w:eastAsia="ar-SA"/>
        </w:rPr>
        <w:t>1697</w:t>
      </w:r>
    </w:p>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95B3127" w14:textId="27D53EC7" w:rsidR="00954000" w:rsidRDefault="00954000" w:rsidP="00954000">
      <w:pPr>
        <w:pStyle w:val="prastasistinklapis"/>
        <w:spacing w:after="0"/>
        <w:jc w:val="center"/>
        <w:rPr>
          <w:rFonts w:ascii="Times New Roman" w:hAnsi="Times New Roman" w:cs="Times New Roman"/>
          <w:b/>
        </w:rPr>
      </w:pPr>
      <w:r>
        <w:rPr>
          <w:rFonts w:ascii="Times New Roman" w:hAnsi="Times New Roman" w:cs="Times New Roman"/>
          <w:b/>
        </w:rPr>
        <w:t xml:space="preserve">DUOMENŲ PAKETŲ VANDENVIEČIŲ </w:t>
      </w:r>
      <w:r w:rsidRPr="00954000">
        <w:rPr>
          <w:rFonts w:ascii="Times New Roman" w:hAnsi="Times New Roman" w:cs="Times New Roman"/>
          <w:b/>
        </w:rPr>
        <w:t>APS</w:t>
      </w:r>
      <w:bookmarkStart w:id="0" w:name="_GoBack"/>
      <w:bookmarkEnd w:id="0"/>
      <w:r w:rsidRPr="00954000">
        <w:rPr>
          <w:rFonts w:ascii="Times New Roman" w:hAnsi="Times New Roman" w:cs="Times New Roman"/>
          <w:b/>
        </w:rPr>
        <w:t>A</w:t>
      </w:r>
      <w:r>
        <w:rPr>
          <w:rFonts w:ascii="Times New Roman" w:hAnsi="Times New Roman" w:cs="Times New Roman"/>
          <w:b/>
        </w:rPr>
        <w:t xml:space="preserve">UGOS ZONŲ NUSTATYMUI IR DUOMENŲ </w:t>
      </w:r>
      <w:r w:rsidRPr="00954000">
        <w:rPr>
          <w:rFonts w:ascii="Times New Roman" w:hAnsi="Times New Roman" w:cs="Times New Roman"/>
          <w:b/>
        </w:rPr>
        <w:t>ĮKĖLI</w:t>
      </w:r>
      <w:r>
        <w:rPr>
          <w:rFonts w:ascii="Times New Roman" w:hAnsi="Times New Roman" w:cs="Times New Roman"/>
          <w:b/>
        </w:rPr>
        <w:t>MUI Į SŽNS APLIKACIJĄ PARENGIMUI PASLAUGŲ PIRKIMUI</w:t>
      </w:r>
    </w:p>
    <w:p w14:paraId="3641BB7E" w14:textId="093E33D7" w:rsidR="00970F7E" w:rsidRPr="003A18B8" w:rsidRDefault="00F67F98" w:rsidP="003266F6">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stinklapis"/>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2"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3A18B8" w:rsidRDefault="00DB2576" w:rsidP="000111A9">
      <w:pPr>
        <w:pStyle w:val="prastasistinklapis"/>
        <w:spacing w:before="0" w:beforeAutospacing="0" w:after="0" w:afterAutospacing="0"/>
        <w:ind w:firstLine="1296"/>
        <w:jc w:val="both"/>
        <w:rPr>
          <w:rFonts w:ascii="Times New Roman" w:hAnsi="Times New Roman" w:cs="Times New Roman"/>
        </w:rPr>
      </w:pPr>
    </w:p>
    <w:p w14:paraId="49D0E9B6" w14:textId="131D3BC3" w:rsidR="00E14382" w:rsidRPr="003A18B8"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08ED55F3" w14:textId="423EABC4" w:rsidR="00C56C4B" w:rsidRPr="00954000" w:rsidRDefault="00DF20A3" w:rsidP="00954000">
      <w:pPr>
        <w:overflowPunct w:val="0"/>
        <w:autoSpaceDE w:val="0"/>
        <w:spacing w:after="0"/>
        <w:ind w:firstLine="1296"/>
        <w:jc w:val="both"/>
        <w:rPr>
          <w:rFonts w:ascii="Times New Roman" w:hAnsi="Times New Roman" w:cs="Times New Roman"/>
          <w:b/>
          <w:bCs/>
          <w:sz w:val="24"/>
          <w:szCs w:val="24"/>
        </w:rPr>
      </w:pPr>
      <w:r w:rsidRPr="00620EE5">
        <w:rPr>
          <w:rFonts w:ascii="Times New Roman" w:hAnsi="Times New Roman" w:cs="Times New Roman"/>
          <w:sz w:val="24"/>
          <w:szCs w:val="24"/>
        </w:rPr>
        <w:lastRenderedPageBreak/>
        <w:t>2.1. Skuodo rajono savivaldybės administracija (toliau – pe</w:t>
      </w:r>
      <w:r w:rsidR="001A3814" w:rsidRPr="00620EE5">
        <w:rPr>
          <w:rFonts w:ascii="Times New Roman" w:hAnsi="Times New Roman" w:cs="Times New Roman"/>
          <w:sz w:val="24"/>
          <w:szCs w:val="24"/>
        </w:rPr>
        <w:t xml:space="preserve">rkančioji organizacija) atlieka </w:t>
      </w:r>
      <w:r w:rsidR="000B472F" w:rsidRPr="0001165E">
        <w:rPr>
          <w:rFonts w:ascii="Times New Roman" w:hAnsi="Times New Roman" w:cs="Times New Roman"/>
          <w:b/>
          <w:bCs/>
          <w:sz w:val="24"/>
          <w:szCs w:val="24"/>
        </w:rPr>
        <w:t>,,</w:t>
      </w:r>
      <w:r w:rsidR="00954000" w:rsidRPr="00954000">
        <w:rPr>
          <w:rFonts w:ascii="Times New Roman" w:hAnsi="Times New Roman" w:cs="Times New Roman"/>
          <w:b/>
          <w:bCs/>
          <w:sz w:val="24"/>
          <w:szCs w:val="24"/>
        </w:rPr>
        <w:t>Duomenų paketų vandenviečių apsaugos zonų nustatymui ir duomenų įkėli</w:t>
      </w:r>
      <w:r w:rsidR="00954000">
        <w:rPr>
          <w:rFonts w:ascii="Times New Roman" w:hAnsi="Times New Roman" w:cs="Times New Roman"/>
          <w:b/>
          <w:bCs/>
          <w:sz w:val="24"/>
          <w:szCs w:val="24"/>
        </w:rPr>
        <w:t>mui į SŽNS aplikaciją parengimo paslaugų pirkimas</w:t>
      </w:r>
      <w:r w:rsidR="000B472F" w:rsidRPr="0001165E">
        <w:rPr>
          <w:rFonts w:ascii="Times New Roman" w:hAnsi="Times New Roman" w:cs="Times New Roman"/>
          <w:b/>
          <w:bCs/>
          <w:sz w:val="24"/>
          <w:szCs w:val="24"/>
        </w:rPr>
        <w:t>“</w:t>
      </w:r>
      <w:r w:rsidR="000B472F" w:rsidRPr="00620EE5">
        <w:rPr>
          <w:rFonts w:ascii="Times New Roman" w:hAnsi="Times New Roman" w:cs="Times New Roman"/>
          <w:b/>
          <w:bCs/>
          <w:sz w:val="24"/>
          <w:szCs w:val="24"/>
        </w:rPr>
        <w:t xml:space="preserve"> </w:t>
      </w:r>
      <w:r w:rsidR="001A3814" w:rsidRPr="00620EE5">
        <w:rPr>
          <w:rFonts w:ascii="Times New Roman" w:hAnsi="Times New Roman" w:cs="Times New Roman"/>
          <w:bCs/>
          <w:sz w:val="24"/>
          <w:szCs w:val="24"/>
        </w:rPr>
        <w:t>pirkimą</w:t>
      </w:r>
      <w:r w:rsidR="001A3814" w:rsidRPr="00620EE5">
        <w:rPr>
          <w:rFonts w:ascii="Times New Roman" w:hAnsi="Times New Roman" w:cs="Times New Roman"/>
          <w:b/>
          <w:sz w:val="24"/>
          <w:szCs w:val="24"/>
        </w:rPr>
        <w:t xml:space="preserve"> </w:t>
      </w:r>
      <w:r w:rsidR="008A09D1">
        <w:rPr>
          <w:rFonts w:ascii="Times New Roman" w:hAnsi="Times New Roman" w:cs="Times New Roman"/>
          <w:color w:val="00000A"/>
          <w:sz w:val="24"/>
          <w:szCs w:val="24"/>
        </w:rPr>
        <w:t>(toliau − Pirkimas</w:t>
      </w:r>
      <w:r w:rsidRPr="00620EE5">
        <w:rPr>
          <w:rFonts w:ascii="Times New Roman" w:hAnsi="Times New Roman" w:cs="Times New Roman"/>
          <w:color w:val="00000A"/>
          <w:sz w:val="24"/>
          <w:szCs w:val="24"/>
        </w:rPr>
        <w:t>).</w:t>
      </w:r>
      <w:r w:rsidR="00FD7300" w:rsidRPr="00620EE5">
        <w:rPr>
          <w:rFonts w:ascii="Times New Roman" w:hAnsi="Times New Roman" w:cs="Times New Roman"/>
          <w:color w:val="00000A"/>
          <w:sz w:val="24"/>
          <w:szCs w:val="24"/>
        </w:rPr>
        <w:t xml:space="preserve"> </w:t>
      </w:r>
    </w:p>
    <w:p w14:paraId="79505BB6" w14:textId="14B21F92" w:rsidR="00954000" w:rsidRDefault="00620B9A" w:rsidP="0001165E">
      <w:pPr>
        <w:overflowPunct w:val="0"/>
        <w:autoSpaceDE w:val="0"/>
        <w:spacing w:after="0" w:line="240" w:lineRule="auto"/>
        <w:ind w:firstLine="1298"/>
        <w:jc w:val="both"/>
        <w:rPr>
          <w:rFonts w:ascii="Times New Roman" w:hAnsi="Times New Roman" w:cs="Times New Roman"/>
          <w:sz w:val="24"/>
          <w:szCs w:val="24"/>
        </w:rPr>
      </w:pPr>
      <w:r w:rsidRPr="00B234E1">
        <w:rPr>
          <w:rFonts w:ascii="Times New Roman" w:hAnsi="Times New Roman" w:cs="Times New Roman"/>
          <w:sz w:val="24"/>
          <w:szCs w:val="24"/>
        </w:rPr>
        <w:t>2.2.</w:t>
      </w:r>
      <w:r w:rsidR="00954000">
        <w:rPr>
          <w:rFonts w:ascii="Times New Roman" w:hAnsi="Times New Roman" w:cs="Times New Roman"/>
          <w:sz w:val="24"/>
          <w:szCs w:val="24"/>
        </w:rPr>
        <w:t xml:space="preserve"> </w:t>
      </w:r>
      <w:r w:rsidR="00954000" w:rsidRPr="00954000">
        <w:rPr>
          <w:rFonts w:ascii="Times New Roman" w:hAnsi="Times New Roman" w:cs="Times New Roman"/>
          <w:sz w:val="24"/>
          <w:szCs w:val="24"/>
        </w:rPr>
        <w:t>Parengti duomenų paketus vandenviečių apsaugos zonų nustatymui ir duo</w:t>
      </w:r>
      <w:r w:rsidR="00954000">
        <w:rPr>
          <w:rFonts w:ascii="Times New Roman" w:hAnsi="Times New Roman" w:cs="Times New Roman"/>
          <w:sz w:val="24"/>
          <w:szCs w:val="24"/>
        </w:rPr>
        <w:t>menų įkėlimui į SŽNS aplikaciją:</w:t>
      </w:r>
    </w:p>
    <w:p w14:paraId="16E88BB5" w14:textId="77777777" w:rsidR="00954000" w:rsidRPr="00954000" w:rsidRDefault="00954000" w:rsidP="00954000">
      <w:pPr>
        <w:numPr>
          <w:ilvl w:val="0"/>
          <w:numId w:val="4"/>
        </w:numPr>
        <w:tabs>
          <w:tab w:val="left" w:pos="326"/>
          <w:tab w:val="left" w:pos="360"/>
          <w:tab w:val="left" w:pos="602"/>
        </w:tabs>
        <w:overflowPunct w:val="0"/>
        <w:autoSpaceDE w:val="0"/>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9615,  esantis Ylakių mstl., Skuodo r. sav., centro koordinatės x/y  6239637/366807;</w:t>
      </w:r>
    </w:p>
    <w:p w14:paraId="72446BDA" w14:textId="77777777" w:rsidR="00954000" w:rsidRPr="00954000" w:rsidRDefault="00954000" w:rsidP="00954000">
      <w:pPr>
        <w:numPr>
          <w:ilvl w:val="0"/>
          <w:numId w:val="4"/>
        </w:numPr>
        <w:tabs>
          <w:tab w:val="left" w:pos="602"/>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8751,  esantis Ylakių mstl., Skuodo r. sav., centro koordinatės x/y  6239667/366768;</w:t>
      </w:r>
    </w:p>
    <w:p w14:paraId="45EA86E0" w14:textId="77777777" w:rsidR="00954000" w:rsidRPr="00954000" w:rsidRDefault="00954000" w:rsidP="00954000">
      <w:pPr>
        <w:numPr>
          <w:ilvl w:val="0"/>
          <w:numId w:val="4"/>
        </w:numPr>
        <w:tabs>
          <w:tab w:val="left" w:pos="602"/>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44362,  esantis Ylakių mstl., Skuodo r. sav., centro koordinatės x/y  6240461/367355;</w:t>
      </w:r>
    </w:p>
    <w:p w14:paraId="514522CE" w14:textId="77777777" w:rsidR="00954000" w:rsidRPr="00954000" w:rsidRDefault="00954000" w:rsidP="00954000">
      <w:pPr>
        <w:numPr>
          <w:ilvl w:val="0"/>
          <w:numId w:val="4"/>
        </w:numPr>
        <w:tabs>
          <w:tab w:val="left" w:pos="602"/>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9351,  esantis Aleksandrijos k., Skuodo r. sav., centro koordinatės x/y  6242269/356767;</w:t>
      </w:r>
    </w:p>
    <w:p w14:paraId="64551419" w14:textId="77777777" w:rsidR="00954000" w:rsidRPr="00954000" w:rsidRDefault="00954000" w:rsidP="00954000">
      <w:pPr>
        <w:numPr>
          <w:ilvl w:val="0"/>
          <w:numId w:val="4"/>
        </w:numPr>
        <w:tabs>
          <w:tab w:val="left" w:pos="602"/>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8186,  esantis Aleksandrijos k., Skuodo r. sav., centro koordinatės x/y  6242045/357307;</w:t>
      </w:r>
    </w:p>
    <w:p w14:paraId="2EF0E610" w14:textId="77777777" w:rsidR="00954000" w:rsidRPr="00954000" w:rsidRDefault="00954000" w:rsidP="00954000">
      <w:pPr>
        <w:numPr>
          <w:ilvl w:val="0"/>
          <w:numId w:val="4"/>
        </w:numPr>
        <w:tabs>
          <w:tab w:val="left" w:pos="602"/>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28018,  esantis </w:t>
      </w:r>
      <w:proofErr w:type="spellStart"/>
      <w:r w:rsidRPr="00954000">
        <w:rPr>
          <w:rFonts w:ascii="Times New Roman" w:hAnsi="Times New Roman" w:cs="Times New Roman"/>
          <w:sz w:val="24"/>
          <w:szCs w:val="24"/>
          <w:lang w:eastAsia="en-US"/>
        </w:rPr>
        <w:t>Barstyčių</w:t>
      </w:r>
      <w:proofErr w:type="spellEnd"/>
      <w:r w:rsidRPr="00954000">
        <w:rPr>
          <w:rFonts w:ascii="Times New Roman" w:hAnsi="Times New Roman" w:cs="Times New Roman"/>
          <w:sz w:val="24"/>
          <w:szCs w:val="24"/>
          <w:lang w:eastAsia="en-US"/>
        </w:rPr>
        <w:t xml:space="preserve"> mstl., Skuodo r. sav., centro koordinatės x/y  6227891/368345;</w:t>
      </w:r>
    </w:p>
    <w:p w14:paraId="6AB6CBA0"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47629,  esantis </w:t>
      </w:r>
      <w:proofErr w:type="spellStart"/>
      <w:r w:rsidRPr="00954000">
        <w:rPr>
          <w:rFonts w:ascii="Times New Roman" w:hAnsi="Times New Roman" w:cs="Times New Roman"/>
          <w:sz w:val="24"/>
          <w:szCs w:val="24"/>
          <w:lang w:eastAsia="en-US"/>
        </w:rPr>
        <w:t>Gėsalų</w:t>
      </w:r>
      <w:proofErr w:type="spellEnd"/>
      <w:r w:rsidRPr="00954000">
        <w:rPr>
          <w:rFonts w:ascii="Times New Roman" w:hAnsi="Times New Roman" w:cs="Times New Roman"/>
          <w:sz w:val="24"/>
          <w:szCs w:val="24"/>
          <w:lang w:eastAsia="en-US"/>
        </w:rPr>
        <w:t xml:space="preserve"> k., Skuodo r. sav., centro koordinatės x/y 6243687/362771;  </w:t>
      </w:r>
    </w:p>
    <w:p w14:paraId="01AEB4D6"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8980,  esantis </w:t>
      </w:r>
      <w:proofErr w:type="spellStart"/>
      <w:r w:rsidRPr="00954000">
        <w:rPr>
          <w:rFonts w:ascii="Times New Roman" w:hAnsi="Times New Roman" w:cs="Times New Roman"/>
          <w:sz w:val="24"/>
          <w:szCs w:val="24"/>
          <w:lang w:eastAsia="en-US"/>
        </w:rPr>
        <w:t>Igarių</w:t>
      </w:r>
      <w:proofErr w:type="spellEnd"/>
      <w:r w:rsidRPr="00954000">
        <w:rPr>
          <w:rFonts w:ascii="Times New Roman" w:hAnsi="Times New Roman" w:cs="Times New Roman"/>
          <w:sz w:val="24"/>
          <w:szCs w:val="24"/>
          <w:lang w:eastAsia="en-US"/>
        </w:rPr>
        <w:t xml:space="preserve"> k., Skuodo r. sav., centro koordinatės x/y  6227901/347836;</w:t>
      </w:r>
    </w:p>
    <w:p w14:paraId="265C24F3"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8188,  esantis Juodeikių k., Skuodo r. sav., centro koordinatės x/y  6226958/330971;</w:t>
      </w:r>
    </w:p>
    <w:p w14:paraId="38024264" w14:textId="77777777" w:rsidR="00954000" w:rsidRPr="00954000" w:rsidRDefault="00954000" w:rsidP="00954000">
      <w:pPr>
        <w:numPr>
          <w:ilvl w:val="0"/>
          <w:numId w:val="4"/>
        </w:numPr>
        <w:tabs>
          <w:tab w:val="left" w:pos="743"/>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8494,  esantis Krakių k., Skuodo r. sav., centro koordinatės x/y 6232830/350194 </w:t>
      </w:r>
    </w:p>
    <w:p w14:paraId="49B9C514" w14:textId="77777777" w:rsidR="00954000" w:rsidRPr="00954000" w:rsidRDefault="00954000" w:rsidP="00954000">
      <w:pPr>
        <w:numPr>
          <w:ilvl w:val="0"/>
          <w:numId w:val="4"/>
        </w:numPr>
        <w:tabs>
          <w:tab w:val="left" w:pos="743"/>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8207,  esantis Krakių k., Skuodo r. sav., centro koordinatės x/y  6232164/349979;</w:t>
      </w:r>
    </w:p>
    <w:p w14:paraId="76CA666E"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8968,  esantis Laumių k., Skuodo r. sav., centro koordinatės x/y  6230391/366369;</w:t>
      </w:r>
    </w:p>
    <w:p w14:paraId="4DC885D1" w14:textId="77777777" w:rsidR="00954000" w:rsidRPr="00954000" w:rsidRDefault="00954000" w:rsidP="00954000">
      <w:pPr>
        <w:numPr>
          <w:ilvl w:val="0"/>
          <w:numId w:val="4"/>
        </w:numPr>
        <w:tabs>
          <w:tab w:val="left" w:pos="743"/>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9350,  esantis Lenkimų mstl., Skuodo r. sav., centro koordinatės x/y  6232805/333445;</w:t>
      </w:r>
    </w:p>
    <w:p w14:paraId="20C28682" w14:textId="77777777" w:rsidR="00954000" w:rsidRPr="00954000" w:rsidRDefault="00954000" w:rsidP="00954000">
      <w:pPr>
        <w:numPr>
          <w:ilvl w:val="0"/>
          <w:numId w:val="4"/>
        </w:numPr>
        <w:tabs>
          <w:tab w:val="left" w:pos="449"/>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8977,  esantis Lenkimų mstl., Skuodo r. sav., centro koordinatės x/y  6232803/333497;</w:t>
      </w:r>
    </w:p>
    <w:p w14:paraId="61AEEC10"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8493,  esantis </w:t>
      </w:r>
      <w:proofErr w:type="spellStart"/>
      <w:r w:rsidRPr="00954000">
        <w:rPr>
          <w:rFonts w:ascii="Times New Roman" w:hAnsi="Times New Roman" w:cs="Times New Roman"/>
          <w:sz w:val="24"/>
          <w:szCs w:val="24"/>
          <w:lang w:eastAsia="en-US"/>
        </w:rPr>
        <w:t>Luknių</w:t>
      </w:r>
      <w:proofErr w:type="spellEnd"/>
      <w:r w:rsidRPr="00954000">
        <w:rPr>
          <w:rFonts w:ascii="Times New Roman" w:hAnsi="Times New Roman" w:cs="Times New Roman"/>
          <w:sz w:val="24"/>
          <w:szCs w:val="24"/>
          <w:lang w:eastAsia="en-US"/>
        </w:rPr>
        <w:t xml:space="preserve"> k., Skuodo r. sav., centro koordinatės x/y  6236905/342074;</w:t>
      </w:r>
    </w:p>
    <w:p w14:paraId="0EA2FC8E"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9616,  esantis </w:t>
      </w:r>
      <w:proofErr w:type="spellStart"/>
      <w:r w:rsidRPr="00954000">
        <w:rPr>
          <w:rFonts w:ascii="Times New Roman" w:hAnsi="Times New Roman" w:cs="Times New Roman"/>
          <w:sz w:val="24"/>
          <w:szCs w:val="24"/>
          <w:lang w:eastAsia="en-US"/>
        </w:rPr>
        <w:t>Narvydžių</w:t>
      </w:r>
      <w:proofErr w:type="spellEnd"/>
      <w:r w:rsidRPr="00954000">
        <w:rPr>
          <w:rFonts w:ascii="Times New Roman" w:hAnsi="Times New Roman" w:cs="Times New Roman"/>
          <w:sz w:val="24"/>
          <w:szCs w:val="24"/>
          <w:lang w:eastAsia="en-US"/>
        </w:rPr>
        <w:t xml:space="preserve"> k., Skuodo r. sav., centro koordinatės x/y  6241694/348864;</w:t>
      </w:r>
    </w:p>
    <w:p w14:paraId="1DBF85CA"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14786,  esantis </w:t>
      </w:r>
      <w:proofErr w:type="spellStart"/>
      <w:r w:rsidRPr="00954000">
        <w:rPr>
          <w:rFonts w:ascii="Times New Roman" w:hAnsi="Times New Roman" w:cs="Times New Roman"/>
          <w:sz w:val="24"/>
          <w:szCs w:val="24"/>
          <w:lang w:eastAsia="en-US"/>
        </w:rPr>
        <w:t>Notėnų</w:t>
      </w:r>
      <w:proofErr w:type="spellEnd"/>
      <w:r w:rsidRPr="00954000">
        <w:rPr>
          <w:rFonts w:ascii="Times New Roman" w:hAnsi="Times New Roman" w:cs="Times New Roman"/>
          <w:sz w:val="24"/>
          <w:szCs w:val="24"/>
          <w:lang w:eastAsia="en-US"/>
        </w:rPr>
        <w:t xml:space="preserve"> k., Skuodo r. sav., centro koordinatės x/y 6221137/356537; </w:t>
      </w:r>
    </w:p>
    <w:p w14:paraId="577C64AF"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6989,  esantis </w:t>
      </w:r>
      <w:proofErr w:type="spellStart"/>
      <w:r w:rsidRPr="00954000">
        <w:rPr>
          <w:rFonts w:ascii="Times New Roman" w:hAnsi="Times New Roman" w:cs="Times New Roman"/>
          <w:sz w:val="24"/>
          <w:szCs w:val="24"/>
          <w:lang w:eastAsia="en-US"/>
        </w:rPr>
        <w:t>Notėnų</w:t>
      </w:r>
      <w:proofErr w:type="spellEnd"/>
      <w:r w:rsidRPr="00954000">
        <w:rPr>
          <w:rFonts w:ascii="Times New Roman" w:hAnsi="Times New Roman" w:cs="Times New Roman"/>
          <w:sz w:val="24"/>
          <w:szCs w:val="24"/>
          <w:lang w:eastAsia="en-US"/>
        </w:rPr>
        <w:t xml:space="preserve"> k., Skuodo r. sav., centro koordinatės x/y 6220269/357494;</w:t>
      </w:r>
    </w:p>
    <w:p w14:paraId="5A2F604B"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8517,  esantis </w:t>
      </w:r>
      <w:proofErr w:type="spellStart"/>
      <w:r w:rsidRPr="00954000">
        <w:rPr>
          <w:rFonts w:ascii="Times New Roman" w:hAnsi="Times New Roman" w:cs="Times New Roman"/>
          <w:sz w:val="24"/>
          <w:szCs w:val="24"/>
          <w:lang w:eastAsia="en-US"/>
        </w:rPr>
        <w:t>Notėnų</w:t>
      </w:r>
      <w:proofErr w:type="spellEnd"/>
      <w:r w:rsidRPr="00954000">
        <w:rPr>
          <w:rFonts w:ascii="Times New Roman" w:hAnsi="Times New Roman" w:cs="Times New Roman"/>
          <w:sz w:val="24"/>
          <w:szCs w:val="24"/>
          <w:lang w:eastAsia="en-US"/>
        </w:rPr>
        <w:t xml:space="preserve"> k., Skuodo r. sav., centro koordinatės x/y 6220771/358220;  </w:t>
      </w:r>
    </w:p>
    <w:p w14:paraId="668E0B77" w14:textId="77777777" w:rsidR="00954000" w:rsidRPr="00954000" w:rsidRDefault="00954000" w:rsidP="00954000">
      <w:pPr>
        <w:numPr>
          <w:ilvl w:val="0"/>
          <w:numId w:val="4"/>
        </w:numPr>
        <w:tabs>
          <w:tab w:val="left" w:pos="743"/>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8964,  esantis Pašilės k., Skuodo r. sav., centro koordinatės x/y 6237009/372796; </w:t>
      </w:r>
    </w:p>
    <w:p w14:paraId="725AB57C" w14:textId="77777777" w:rsidR="00954000" w:rsidRPr="00954000" w:rsidRDefault="00954000" w:rsidP="00954000">
      <w:pPr>
        <w:numPr>
          <w:ilvl w:val="0"/>
          <w:numId w:val="4"/>
        </w:numPr>
        <w:tabs>
          <w:tab w:val="left" w:pos="602"/>
        </w:tabs>
        <w:spacing w:after="0" w:line="240" w:lineRule="auto"/>
        <w:ind w:left="0" w:firstLine="242"/>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9028,  esantis Pašilės k., Skuodo r. sav., centro koordinatės x/y 6237022/372767; </w:t>
      </w:r>
    </w:p>
    <w:p w14:paraId="1CF14D69"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8516,  esantis </w:t>
      </w:r>
      <w:proofErr w:type="spellStart"/>
      <w:r w:rsidRPr="00954000">
        <w:rPr>
          <w:rFonts w:ascii="Times New Roman" w:hAnsi="Times New Roman" w:cs="Times New Roman"/>
          <w:sz w:val="24"/>
          <w:szCs w:val="24"/>
          <w:lang w:eastAsia="en-US"/>
        </w:rPr>
        <w:t>Puodkalių</w:t>
      </w:r>
      <w:proofErr w:type="spellEnd"/>
      <w:r w:rsidRPr="00954000">
        <w:rPr>
          <w:rFonts w:ascii="Times New Roman" w:hAnsi="Times New Roman" w:cs="Times New Roman"/>
          <w:sz w:val="24"/>
          <w:szCs w:val="24"/>
          <w:lang w:eastAsia="en-US"/>
        </w:rPr>
        <w:t xml:space="preserve"> k., Skuodo r. sav., centro koordinatės x/y  6236126/346971;</w:t>
      </w:r>
    </w:p>
    <w:p w14:paraId="70337641" w14:textId="77777777" w:rsidR="00954000" w:rsidRPr="00954000" w:rsidRDefault="00954000" w:rsidP="00954000">
      <w:pPr>
        <w:numPr>
          <w:ilvl w:val="0"/>
          <w:numId w:val="4"/>
        </w:numPr>
        <w:tabs>
          <w:tab w:val="left" w:pos="743"/>
        </w:tabs>
        <w:spacing w:after="0" w:line="240" w:lineRule="auto"/>
        <w:ind w:left="35" w:firstLine="348"/>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9331,  esantis </w:t>
      </w:r>
      <w:proofErr w:type="spellStart"/>
      <w:r w:rsidRPr="00954000">
        <w:rPr>
          <w:rFonts w:ascii="Times New Roman" w:hAnsi="Times New Roman" w:cs="Times New Roman"/>
          <w:sz w:val="24"/>
          <w:szCs w:val="24"/>
          <w:lang w:eastAsia="en-US"/>
        </w:rPr>
        <w:t>Puokės</w:t>
      </w:r>
      <w:proofErr w:type="spellEnd"/>
      <w:r w:rsidRPr="00954000">
        <w:rPr>
          <w:rFonts w:ascii="Times New Roman" w:hAnsi="Times New Roman" w:cs="Times New Roman"/>
          <w:sz w:val="24"/>
          <w:szCs w:val="24"/>
          <w:lang w:eastAsia="en-US"/>
        </w:rPr>
        <w:t xml:space="preserve"> k., Skuodo r. sav., centro koordinatės x/y 6230582/369935;  </w:t>
      </w:r>
    </w:p>
    <w:p w14:paraId="014C95E7"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8185,  esantis Rukų k., Skuodo r. sav., centro koordinatės x/y 6230636/353834;  </w:t>
      </w:r>
    </w:p>
    <w:p w14:paraId="721F5CD0"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19617,  esantis Rukų k., Skuodo r. sav., centro koordinatės x/y 6229812/355413;  </w:t>
      </w:r>
    </w:p>
    <w:p w14:paraId="3838839C"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19637,  esantis </w:t>
      </w:r>
      <w:proofErr w:type="spellStart"/>
      <w:r w:rsidRPr="00954000">
        <w:rPr>
          <w:rFonts w:ascii="Times New Roman" w:hAnsi="Times New Roman" w:cs="Times New Roman"/>
          <w:sz w:val="24"/>
          <w:szCs w:val="24"/>
          <w:lang w:eastAsia="en-US"/>
        </w:rPr>
        <w:t>Šačių</w:t>
      </w:r>
      <w:proofErr w:type="spellEnd"/>
      <w:r w:rsidRPr="00954000">
        <w:rPr>
          <w:rFonts w:ascii="Times New Roman" w:hAnsi="Times New Roman" w:cs="Times New Roman"/>
          <w:sz w:val="24"/>
          <w:szCs w:val="24"/>
          <w:lang w:eastAsia="en-US"/>
        </w:rPr>
        <w:t xml:space="preserve"> k., Skuodo r. sav., centro koordinatės x/y 6229058/361222; </w:t>
      </w:r>
    </w:p>
    <w:p w14:paraId="6B1DDA33"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8285,  esantis </w:t>
      </w:r>
      <w:proofErr w:type="spellStart"/>
      <w:r w:rsidRPr="00954000">
        <w:rPr>
          <w:rFonts w:ascii="Times New Roman" w:hAnsi="Times New Roman" w:cs="Times New Roman"/>
          <w:sz w:val="24"/>
          <w:szCs w:val="24"/>
          <w:lang w:eastAsia="en-US"/>
        </w:rPr>
        <w:t>Šačių</w:t>
      </w:r>
      <w:proofErr w:type="spellEnd"/>
      <w:r w:rsidRPr="00954000">
        <w:rPr>
          <w:rFonts w:ascii="Times New Roman" w:hAnsi="Times New Roman" w:cs="Times New Roman"/>
          <w:sz w:val="24"/>
          <w:szCs w:val="24"/>
          <w:lang w:eastAsia="en-US"/>
        </w:rPr>
        <w:t xml:space="preserve"> k., Skuodo r. sav., centro koordinatės x/y  6228641/360726;</w:t>
      </w:r>
    </w:p>
    <w:p w14:paraId="7348D142" w14:textId="77777777" w:rsidR="00954000" w:rsidRPr="00954000" w:rsidRDefault="00954000" w:rsidP="00954000">
      <w:pPr>
        <w:numPr>
          <w:ilvl w:val="0"/>
          <w:numId w:val="4"/>
        </w:numPr>
        <w:tabs>
          <w:tab w:val="left" w:pos="360"/>
          <w:tab w:val="left" w:pos="743"/>
        </w:tabs>
        <w:spacing w:after="0" w:line="240" w:lineRule="auto"/>
        <w:ind w:left="-107" w:firstLine="467"/>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9792,</w:t>
      </w:r>
      <w:r w:rsidRPr="00954000">
        <w:rPr>
          <w:rFonts w:ascii="Times New Roman" w:hAnsi="Times New Roman" w:cs="Times New Roman"/>
          <w:sz w:val="20"/>
          <w:szCs w:val="20"/>
          <w:lang w:eastAsia="en-US"/>
        </w:rPr>
        <w:t xml:space="preserve"> </w:t>
      </w:r>
      <w:r w:rsidRPr="00954000">
        <w:rPr>
          <w:rFonts w:ascii="Times New Roman" w:hAnsi="Times New Roman" w:cs="Times New Roman"/>
          <w:sz w:val="24"/>
          <w:szCs w:val="24"/>
          <w:lang w:eastAsia="en-US"/>
        </w:rPr>
        <w:t>esantis Šauklių k., Skuodo r. sav., centro koordinatės x/y  6223624/348996;</w:t>
      </w:r>
    </w:p>
    <w:p w14:paraId="4B90BF32" w14:textId="77777777" w:rsidR="00954000" w:rsidRPr="00954000" w:rsidRDefault="00954000" w:rsidP="00954000">
      <w:pPr>
        <w:numPr>
          <w:ilvl w:val="0"/>
          <w:numId w:val="4"/>
        </w:numPr>
        <w:tabs>
          <w:tab w:val="left" w:pos="360"/>
          <w:tab w:val="left" w:pos="743"/>
        </w:tabs>
        <w:spacing w:after="0" w:line="240" w:lineRule="auto"/>
        <w:ind w:left="-107" w:firstLine="467"/>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8490, esantis Šauklių k., Skuodo r. sav., centro koordinatės x/y 6223745/349058 </w:t>
      </w:r>
    </w:p>
    <w:p w14:paraId="0B03C280"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lastRenderedPageBreak/>
        <w:t xml:space="preserve">Gręžinys Nr. 8745,  esantis </w:t>
      </w:r>
      <w:proofErr w:type="spellStart"/>
      <w:r w:rsidRPr="00954000">
        <w:rPr>
          <w:rFonts w:ascii="Times New Roman" w:hAnsi="Times New Roman" w:cs="Times New Roman"/>
          <w:sz w:val="24"/>
          <w:szCs w:val="24"/>
          <w:lang w:eastAsia="en-US"/>
        </w:rPr>
        <w:t>Šliktinės</w:t>
      </w:r>
      <w:proofErr w:type="spellEnd"/>
      <w:r w:rsidRPr="00954000">
        <w:rPr>
          <w:rFonts w:ascii="Times New Roman" w:hAnsi="Times New Roman" w:cs="Times New Roman"/>
          <w:sz w:val="24"/>
          <w:szCs w:val="24"/>
          <w:lang w:eastAsia="en-US"/>
        </w:rPr>
        <w:t xml:space="preserve"> k., Skuodo r. sav., centro koordinatės x/y 6223420/360781;  </w:t>
      </w:r>
    </w:p>
    <w:p w14:paraId="2A495A1B" w14:textId="77777777" w:rsidR="00954000" w:rsidRPr="00954000" w:rsidRDefault="00954000" w:rsidP="00954000">
      <w:pPr>
        <w:numPr>
          <w:ilvl w:val="0"/>
          <w:numId w:val="4"/>
        </w:numPr>
        <w:tabs>
          <w:tab w:val="left" w:pos="743"/>
        </w:tabs>
        <w:spacing w:after="0" w:line="240" w:lineRule="auto"/>
        <w:ind w:left="0" w:firstLine="360"/>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8569,  esantis </w:t>
      </w:r>
      <w:proofErr w:type="spellStart"/>
      <w:r w:rsidRPr="00954000">
        <w:rPr>
          <w:rFonts w:ascii="Times New Roman" w:hAnsi="Times New Roman" w:cs="Times New Roman"/>
          <w:sz w:val="24"/>
          <w:szCs w:val="24"/>
          <w:lang w:eastAsia="en-US"/>
        </w:rPr>
        <w:t>Udralių</w:t>
      </w:r>
      <w:proofErr w:type="spellEnd"/>
      <w:r w:rsidRPr="00954000">
        <w:rPr>
          <w:rFonts w:ascii="Times New Roman" w:hAnsi="Times New Roman" w:cs="Times New Roman"/>
          <w:sz w:val="24"/>
          <w:szCs w:val="24"/>
          <w:lang w:eastAsia="en-US"/>
        </w:rPr>
        <w:t xml:space="preserve"> k., Skuodo r. sav., centro koordinatės x/y 6232046/347826; </w:t>
      </w:r>
    </w:p>
    <w:p w14:paraId="5B127AB9"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8970,  esantis </w:t>
      </w:r>
      <w:proofErr w:type="spellStart"/>
      <w:r w:rsidRPr="00954000">
        <w:rPr>
          <w:rFonts w:ascii="Times New Roman" w:hAnsi="Times New Roman" w:cs="Times New Roman"/>
          <w:sz w:val="24"/>
          <w:szCs w:val="24"/>
          <w:lang w:eastAsia="en-US"/>
        </w:rPr>
        <w:t>Vindeikių</w:t>
      </w:r>
      <w:proofErr w:type="spellEnd"/>
      <w:r w:rsidRPr="00954000">
        <w:rPr>
          <w:rFonts w:ascii="Times New Roman" w:hAnsi="Times New Roman" w:cs="Times New Roman"/>
          <w:sz w:val="24"/>
          <w:szCs w:val="24"/>
          <w:lang w:eastAsia="en-US"/>
        </w:rPr>
        <w:t xml:space="preserve"> k., Skuodo r. sav., centro koordinatės x/y  6224250/356847;</w:t>
      </w:r>
    </w:p>
    <w:p w14:paraId="6EFAFEE5" w14:textId="77777777"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 xml:space="preserve">Gręžinys Nr. 9791,  esantis </w:t>
      </w:r>
      <w:proofErr w:type="spellStart"/>
      <w:r w:rsidRPr="00954000">
        <w:rPr>
          <w:rFonts w:ascii="Times New Roman" w:hAnsi="Times New Roman" w:cs="Times New Roman"/>
          <w:sz w:val="24"/>
          <w:szCs w:val="24"/>
          <w:lang w:eastAsia="en-US"/>
        </w:rPr>
        <w:t>Vižančių</w:t>
      </w:r>
      <w:proofErr w:type="spellEnd"/>
      <w:r w:rsidRPr="00954000">
        <w:rPr>
          <w:rFonts w:ascii="Times New Roman" w:hAnsi="Times New Roman" w:cs="Times New Roman"/>
          <w:sz w:val="24"/>
          <w:szCs w:val="24"/>
          <w:lang w:eastAsia="en-US"/>
        </w:rPr>
        <w:t xml:space="preserve"> k., Skuodo r. sav., centro koordinatės x/y 6246844/366914;  </w:t>
      </w:r>
    </w:p>
    <w:p w14:paraId="2E11826A" w14:textId="2B210BC8" w:rsidR="00954000" w:rsidRPr="00954000" w:rsidRDefault="00954000" w:rsidP="00954000">
      <w:pPr>
        <w:numPr>
          <w:ilvl w:val="0"/>
          <w:numId w:val="4"/>
        </w:numPr>
        <w:tabs>
          <w:tab w:val="left" w:pos="743"/>
        </w:tabs>
        <w:spacing w:after="0" w:line="240" w:lineRule="auto"/>
        <w:ind w:left="35" w:firstLine="325"/>
        <w:contextualSpacing/>
        <w:jc w:val="both"/>
        <w:rPr>
          <w:rFonts w:ascii="Times New Roman" w:hAnsi="Times New Roman" w:cs="Times New Roman"/>
          <w:sz w:val="24"/>
          <w:szCs w:val="24"/>
          <w:lang w:eastAsia="en-US"/>
        </w:rPr>
      </w:pPr>
      <w:r w:rsidRPr="00954000">
        <w:rPr>
          <w:rFonts w:ascii="Times New Roman" w:hAnsi="Times New Roman" w:cs="Times New Roman"/>
          <w:sz w:val="24"/>
          <w:szCs w:val="24"/>
          <w:lang w:eastAsia="en-US"/>
        </w:rPr>
        <w:t>Gręžinys Nr. 8975,  esantis Žemytės k., Skuodo r. sav., centro koordinatės x/y</w:t>
      </w:r>
      <w:r>
        <w:rPr>
          <w:rFonts w:ascii="Times New Roman" w:hAnsi="Times New Roman" w:cs="Times New Roman"/>
          <w:sz w:val="24"/>
          <w:szCs w:val="24"/>
          <w:lang w:eastAsia="en-US"/>
        </w:rPr>
        <w:t xml:space="preserve"> 6229131/333199.</w:t>
      </w:r>
      <w:r w:rsidRPr="00954000">
        <w:rPr>
          <w:rFonts w:ascii="Times New Roman" w:hAnsi="Times New Roman" w:cs="Times New Roman"/>
          <w:sz w:val="24"/>
          <w:szCs w:val="24"/>
          <w:lang w:eastAsia="en-US"/>
        </w:rPr>
        <w:t xml:space="preserve"> </w:t>
      </w:r>
    </w:p>
    <w:p w14:paraId="3036C59F" w14:textId="17ED3539" w:rsidR="00954000" w:rsidRPr="00931DDA" w:rsidRDefault="00954000" w:rsidP="00931DDA">
      <w:pPr>
        <w:overflowPunct w:val="0"/>
        <w:autoSpaceDE w:val="0"/>
        <w:spacing w:after="0" w:line="240" w:lineRule="auto"/>
        <w:ind w:firstLine="1298"/>
        <w:jc w:val="both"/>
        <w:rPr>
          <w:rFonts w:ascii="Times New Roman" w:hAnsi="Times New Roman" w:cs="Times New Roman"/>
          <w:b/>
          <w:sz w:val="24"/>
          <w:szCs w:val="24"/>
        </w:rPr>
      </w:pPr>
      <w:r>
        <w:rPr>
          <w:rFonts w:ascii="Times New Roman" w:hAnsi="Times New Roman" w:cs="Times New Roman"/>
          <w:sz w:val="24"/>
          <w:szCs w:val="24"/>
        </w:rPr>
        <w:t>2.3.</w:t>
      </w:r>
      <w:r w:rsidR="00931DDA">
        <w:rPr>
          <w:rFonts w:ascii="Times New Roman" w:hAnsi="Times New Roman" w:cs="Times New Roman"/>
          <w:sz w:val="24"/>
          <w:szCs w:val="24"/>
        </w:rPr>
        <w:t xml:space="preserve"> </w:t>
      </w:r>
      <w:r w:rsidR="00931DDA" w:rsidRPr="00931DDA">
        <w:rPr>
          <w:rFonts w:ascii="Times New Roman" w:hAnsi="Times New Roman" w:cs="Times New Roman"/>
          <w:sz w:val="24"/>
          <w:szCs w:val="24"/>
        </w:rPr>
        <w:t xml:space="preserve">Pirkimas neskaidomas į dalis. </w:t>
      </w:r>
      <w:r w:rsidR="00931DDA">
        <w:rPr>
          <w:rFonts w:ascii="Times New Roman" w:hAnsi="Times New Roman" w:cs="Times New Roman"/>
          <w:sz w:val="24"/>
          <w:szCs w:val="24"/>
        </w:rPr>
        <w:t xml:space="preserve">Pasiūlymą teikti visai paslaugų apimčiai. </w:t>
      </w:r>
      <w:r w:rsidR="00931DDA" w:rsidRPr="00931DDA">
        <w:rPr>
          <w:rFonts w:ascii="Times New Roman" w:hAnsi="Times New Roman" w:cs="Times New Roman"/>
          <w:b/>
          <w:sz w:val="24"/>
          <w:szCs w:val="24"/>
        </w:rPr>
        <w:t xml:space="preserve">Maksimali suplanuota lėšų suma yra 7 000,00 </w:t>
      </w:r>
      <w:proofErr w:type="spellStart"/>
      <w:r w:rsidR="00931DDA" w:rsidRPr="00931DDA">
        <w:rPr>
          <w:rFonts w:ascii="Times New Roman" w:hAnsi="Times New Roman" w:cs="Times New Roman"/>
          <w:b/>
          <w:sz w:val="24"/>
          <w:szCs w:val="24"/>
        </w:rPr>
        <w:t>Eur</w:t>
      </w:r>
      <w:proofErr w:type="spellEnd"/>
      <w:r w:rsidR="00931DDA" w:rsidRPr="00931DDA">
        <w:rPr>
          <w:rFonts w:ascii="Times New Roman" w:hAnsi="Times New Roman" w:cs="Times New Roman"/>
          <w:b/>
          <w:sz w:val="24"/>
          <w:szCs w:val="24"/>
        </w:rPr>
        <w:t xml:space="preserve"> su PVM.</w:t>
      </w:r>
    </w:p>
    <w:p w14:paraId="031DC1CF" w14:textId="03796ADB" w:rsidR="004E686B" w:rsidRDefault="000111A9" w:rsidP="004E686B">
      <w:pPr>
        <w:tabs>
          <w:tab w:val="left" w:pos="1276"/>
        </w:tabs>
        <w:spacing w:after="0" w:line="240" w:lineRule="auto"/>
        <w:jc w:val="both"/>
        <w:rPr>
          <w:rFonts w:ascii="Times New Roman" w:hAnsi="Times New Roman" w:cs="Times New Roman"/>
          <w:b/>
          <w:bCs/>
          <w:sz w:val="24"/>
          <w:szCs w:val="24"/>
        </w:rPr>
      </w:pPr>
      <w:r w:rsidRPr="003A18B8">
        <w:rPr>
          <w:rFonts w:ascii="Times New Roman" w:hAnsi="Times New Roman" w:cs="Times New Roman"/>
          <w:sz w:val="24"/>
          <w:szCs w:val="24"/>
          <w:lang w:eastAsia="en-US"/>
        </w:rPr>
        <w:tab/>
      </w:r>
      <w:r w:rsidR="00DB2576" w:rsidRPr="008617A7">
        <w:rPr>
          <w:rFonts w:ascii="Times New Roman" w:hAnsi="Times New Roman" w:cs="Times New Roman"/>
          <w:sz w:val="24"/>
          <w:szCs w:val="24"/>
          <w:lang w:eastAsia="en-US"/>
        </w:rPr>
        <w:t>2.</w:t>
      </w:r>
      <w:r w:rsidR="009C0555">
        <w:rPr>
          <w:rFonts w:ascii="Times New Roman" w:hAnsi="Times New Roman" w:cs="Times New Roman"/>
          <w:sz w:val="24"/>
          <w:szCs w:val="24"/>
          <w:lang w:eastAsia="en-US"/>
        </w:rPr>
        <w:t>4</w:t>
      </w:r>
      <w:r w:rsidR="00DB2576" w:rsidRPr="008617A7">
        <w:rPr>
          <w:rFonts w:ascii="Times New Roman" w:hAnsi="Times New Roman" w:cs="Times New Roman"/>
          <w:sz w:val="24"/>
          <w:szCs w:val="24"/>
          <w:lang w:eastAsia="en-US"/>
        </w:rPr>
        <w:t xml:space="preserve">. </w:t>
      </w:r>
      <w:r w:rsidR="008617A7" w:rsidRPr="008617A7">
        <w:rPr>
          <w:rFonts w:ascii="Times New Roman" w:hAnsi="Times New Roman" w:cs="Times New Roman"/>
          <w:b/>
          <w:bCs/>
          <w:sz w:val="24"/>
          <w:szCs w:val="24"/>
        </w:rPr>
        <w:t xml:space="preserve">Paslaugų teikimo pradžia – sutarties pasirašymo data, sutarties trukmė – </w:t>
      </w:r>
      <w:r w:rsidR="00931DDA">
        <w:rPr>
          <w:rFonts w:ascii="Times New Roman" w:hAnsi="Times New Roman" w:cs="Times New Roman"/>
          <w:b/>
          <w:bCs/>
          <w:sz w:val="24"/>
          <w:szCs w:val="24"/>
        </w:rPr>
        <w:t>30</w:t>
      </w:r>
      <w:r w:rsidR="008617A7" w:rsidRPr="008617A7">
        <w:rPr>
          <w:rFonts w:ascii="Times New Roman" w:hAnsi="Times New Roman" w:cs="Times New Roman"/>
          <w:b/>
          <w:bCs/>
          <w:sz w:val="24"/>
          <w:szCs w:val="24"/>
        </w:rPr>
        <w:t xml:space="preserve"> </w:t>
      </w:r>
      <w:r w:rsidR="00931DDA">
        <w:rPr>
          <w:rFonts w:ascii="Times New Roman" w:hAnsi="Times New Roman" w:cs="Times New Roman"/>
          <w:b/>
          <w:bCs/>
          <w:sz w:val="24"/>
          <w:szCs w:val="24"/>
        </w:rPr>
        <w:t>kalendorinių dienų</w:t>
      </w:r>
      <w:r w:rsidR="008617A7" w:rsidRPr="00E056B6">
        <w:rPr>
          <w:rFonts w:ascii="Times New Roman" w:hAnsi="Times New Roman" w:cs="Times New Roman"/>
          <w:b/>
          <w:bCs/>
          <w:sz w:val="24"/>
          <w:szCs w:val="24"/>
        </w:rPr>
        <w:t xml:space="preserve">. </w:t>
      </w:r>
    </w:p>
    <w:p w14:paraId="41C3EBF9" w14:textId="59BA6D43" w:rsidR="004E686B" w:rsidRPr="0001165E" w:rsidRDefault="007C58A3" w:rsidP="004E686B">
      <w:pPr>
        <w:tabs>
          <w:tab w:val="left" w:pos="1276"/>
        </w:tabs>
        <w:spacing w:after="0" w:line="240" w:lineRule="auto"/>
        <w:jc w:val="both"/>
        <w:rPr>
          <w:rFonts w:ascii="Times New Roman" w:hAnsi="Times New Roman" w:cs="Times New Roman"/>
          <w:szCs w:val="24"/>
          <w:lang w:bidi="lt-LT"/>
        </w:rPr>
      </w:pPr>
      <w:r w:rsidRPr="00E056B6">
        <w:rPr>
          <w:rFonts w:ascii="Times New Roman" w:hAnsi="Times New Roman" w:cs="Times New Roman"/>
          <w:i/>
          <w:sz w:val="24"/>
          <w:szCs w:val="24"/>
          <w:lang w:eastAsia="ar-SA"/>
        </w:rPr>
        <w:tab/>
      </w:r>
      <w:r w:rsidRPr="00E056B6">
        <w:rPr>
          <w:rFonts w:ascii="Times New Roman" w:hAnsi="Times New Roman" w:cs="Times New Roman"/>
          <w:i/>
          <w:sz w:val="24"/>
          <w:szCs w:val="24"/>
          <w:lang w:eastAsia="ar-SA"/>
        </w:rPr>
        <w:tab/>
      </w:r>
      <w:r w:rsidRPr="00E056B6">
        <w:rPr>
          <w:rFonts w:ascii="Times New Roman" w:hAnsi="Times New Roman" w:cs="Times New Roman"/>
          <w:iCs/>
          <w:sz w:val="24"/>
          <w:szCs w:val="24"/>
          <w:lang w:eastAsia="ar-SA"/>
        </w:rPr>
        <w:t>2.</w:t>
      </w:r>
      <w:r w:rsidR="009C0555">
        <w:rPr>
          <w:rFonts w:ascii="Times New Roman" w:hAnsi="Times New Roman" w:cs="Times New Roman"/>
          <w:iCs/>
          <w:sz w:val="24"/>
          <w:szCs w:val="24"/>
          <w:lang w:eastAsia="ar-SA"/>
        </w:rPr>
        <w:t>5</w:t>
      </w:r>
      <w:r w:rsidR="00DF20A3" w:rsidRPr="00E056B6">
        <w:rPr>
          <w:rFonts w:ascii="Times New Roman" w:hAnsi="Times New Roman" w:cs="Times New Roman"/>
          <w:sz w:val="24"/>
          <w:szCs w:val="24"/>
          <w:lang w:eastAsia="en-US"/>
        </w:rPr>
        <w:t xml:space="preserve">. Atsiskaitymo tvarka: </w:t>
      </w:r>
      <w:r w:rsidR="002E6E1F" w:rsidRPr="00E056B6">
        <w:rPr>
          <w:rFonts w:ascii="Times New Roman" w:hAnsi="Times New Roman" w:cs="Times New Roman"/>
          <w:sz w:val="24"/>
          <w:szCs w:val="24"/>
          <w:lang w:eastAsia="en-US"/>
        </w:rPr>
        <w:t>per 30 kalendorinių dienų pagal pateiktą sąskaitą faktūrą.</w:t>
      </w:r>
      <w:r w:rsidR="00B62800" w:rsidRPr="00E056B6">
        <w:rPr>
          <w:rFonts w:ascii="Times New Roman" w:hAnsi="Times New Roman" w:cs="Times New Roman"/>
          <w:sz w:val="24"/>
          <w:szCs w:val="24"/>
          <w:lang w:eastAsia="en-US"/>
        </w:rPr>
        <w:tab/>
      </w:r>
      <w:r w:rsidR="00B62800" w:rsidRPr="0001165E">
        <w:rPr>
          <w:rFonts w:ascii="Times New Roman" w:hAnsi="Times New Roman" w:cs="Times New Roman"/>
          <w:sz w:val="24"/>
          <w:szCs w:val="24"/>
          <w:lang w:eastAsia="en-US"/>
        </w:rPr>
        <w:tab/>
        <w:t>2.</w:t>
      </w:r>
      <w:r w:rsidR="009C0555">
        <w:rPr>
          <w:rFonts w:ascii="Times New Roman" w:hAnsi="Times New Roman" w:cs="Times New Roman"/>
          <w:sz w:val="24"/>
          <w:szCs w:val="24"/>
          <w:lang w:eastAsia="en-US"/>
        </w:rPr>
        <w:t>6</w:t>
      </w:r>
      <w:r w:rsidR="00B62800" w:rsidRPr="0001165E">
        <w:rPr>
          <w:rFonts w:ascii="Times New Roman" w:hAnsi="Times New Roman" w:cs="Times New Roman"/>
          <w:sz w:val="24"/>
          <w:szCs w:val="24"/>
          <w:lang w:eastAsia="en-US"/>
        </w:rPr>
        <w:t xml:space="preserve">. </w:t>
      </w:r>
      <w:r w:rsidR="0001165E" w:rsidRPr="00931DDA">
        <w:rPr>
          <w:rFonts w:ascii="Times New Roman" w:hAnsi="Times New Roman" w:cs="Times New Roman"/>
          <w:b/>
          <w:color w:val="000000" w:themeColor="text1"/>
          <w:sz w:val="24"/>
          <w:szCs w:val="24"/>
        </w:rPr>
        <w:t>Iškilus klausimams dėl pirkimo objekto kreiptis į Statybos, investicijų ir turto valdymo skyriaus vyriausiąją specialistę</w:t>
      </w:r>
      <w:r w:rsidR="0001165E" w:rsidRPr="0001165E">
        <w:rPr>
          <w:rFonts w:ascii="Times New Roman" w:hAnsi="Times New Roman" w:cs="Times New Roman"/>
          <w:b/>
          <w:bCs/>
          <w:color w:val="000000" w:themeColor="text1"/>
          <w:sz w:val="24"/>
          <w:szCs w:val="24"/>
        </w:rPr>
        <w:t xml:space="preserve"> Eleną Žukauskaitę, </w:t>
      </w:r>
      <w:r w:rsidR="0001165E" w:rsidRPr="0001165E">
        <w:rPr>
          <w:rFonts w:ascii="Times New Roman" w:hAnsi="Times New Roman" w:cs="Times New Roman"/>
          <w:b/>
          <w:bCs/>
          <w:sz w:val="24"/>
          <w:szCs w:val="24"/>
        </w:rPr>
        <w:t>tel. +370 440 73992, el. p. elena.zukauskaite@skuodas.lt</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4E7165E0" w14:textId="77777777" w:rsidR="009A4193" w:rsidRDefault="009A4193" w:rsidP="004E686B">
      <w:pPr>
        <w:tabs>
          <w:tab w:val="left" w:pos="1276"/>
        </w:tabs>
        <w:spacing w:after="0" w:line="240" w:lineRule="auto"/>
        <w:jc w:val="both"/>
        <w:rPr>
          <w:szCs w:val="24"/>
          <w:lang w:bidi="lt-LT"/>
        </w:rPr>
      </w:pPr>
    </w:p>
    <w:p w14:paraId="6ED4949D" w14:textId="13C168A5" w:rsidR="00970F7E"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stinklapis"/>
        <w:spacing w:before="0" w:beforeAutospacing="0" w:after="0" w:afterAutospacing="0"/>
        <w:jc w:val="center"/>
        <w:rPr>
          <w:rFonts w:ascii="Times New Roman" w:hAnsi="Times New Roman" w:cs="Times New Roman"/>
          <w:b/>
          <w:bCs/>
        </w:rPr>
      </w:pPr>
    </w:p>
    <w:p w14:paraId="087E0A30" w14:textId="6E3D90BC" w:rsidR="00BE46CC" w:rsidRDefault="009A4193" w:rsidP="00BE46CC">
      <w:pPr>
        <w:pStyle w:val="prastasistinklapis"/>
        <w:spacing w:before="0" w:beforeAutospacing="0" w:after="0" w:afterAutospacing="0"/>
        <w:ind w:firstLine="1296"/>
        <w:jc w:val="both"/>
      </w:pPr>
      <w:r>
        <w:rPr>
          <w:rFonts w:ascii="Times New Roman" w:hAnsi="Times New Roman" w:cs="Times New Roman"/>
        </w:rPr>
        <w:t>4</w:t>
      </w:r>
      <w:r w:rsidR="00BE46CC">
        <w:rPr>
          <w:rFonts w:ascii="Times New Roman" w:hAnsi="Times New Roman" w:cs="Times New Roman"/>
        </w:rPr>
        <w:t>.1. Tiekėjui dalyvaujančiam pirkime kvalifikacijos reikalavimai netaikomi.</w:t>
      </w:r>
    </w:p>
    <w:p w14:paraId="6659802B" w14:textId="040171C1" w:rsidR="00BE46CC" w:rsidRDefault="009A4193" w:rsidP="00BE46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stinklapis"/>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stinklapis"/>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3"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4"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2E6E1F" w:rsidRPr="009A4193">
        <w:rPr>
          <w:rFonts w:ascii="Times New Roman" w:hAnsi="Times New Roman" w:cs="Times New Roman"/>
          <w:b/>
          <w:bCs/>
        </w:rPr>
        <w:t xml:space="preserve">1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stinklapis"/>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5"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stinklapis"/>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6"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90521FA" w14:textId="50EA8B16" w:rsidR="000F70B5" w:rsidRPr="00876D91"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 xml:space="preserve">.4.1. </w:t>
      </w:r>
      <w:r w:rsidR="00876D91" w:rsidRPr="003A18B8">
        <w:rPr>
          <w:rFonts w:ascii="Times New Roman" w:hAnsi="Times New Roman" w:cs="Times New Roman"/>
        </w:rPr>
        <w:t>įvertina, ar tiekėjo pasiūlyme nėra nurodytos kainos apskaičiavimo klaidų;</w:t>
      </w:r>
    </w:p>
    <w:p w14:paraId="44E3B2E7" w14:textId="1E272585"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w:t>
      </w:r>
      <w:r w:rsidR="00D209E0" w:rsidRPr="003A18B8">
        <w:rPr>
          <w:rFonts w:ascii="Times New Roman" w:hAnsi="Times New Roman" w:cs="Times New Roman"/>
        </w:rPr>
        <w:t xml:space="preserve">.4.2. </w:t>
      </w:r>
      <w:r w:rsidR="00876D91" w:rsidRPr="003A18B8">
        <w:rPr>
          <w:rFonts w:ascii="Times New Roman" w:hAnsi="Times New Roman" w:cs="Times New Roman"/>
        </w:rPr>
        <w:t>įvertina, ar tiekėjo pasiūlyme nurodyta kaina nėra per didelė ir perkančiajai organizacijai nepriimtina.</w:t>
      </w:r>
    </w:p>
    <w:p w14:paraId="4C5E77F2" w14:textId="77BAA2C5" w:rsidR="00512DF8"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 xml:space="preserve">.4.3. </w:t>
      </w:r>
      <w:r w:rsidR="00876D91">
        <w:rPr>
          <w:rFonts w:ascii="Times New Roman" w:hAnsi="Times New Roman" w:cs="Times New Roman"/>
        </w:rPr>
        <w:t xml:space="preserve">Perkančiajai organizacijai </w:t>
      </w:r>
      <w:r w:rsidR="00876D91" w:rsidRPr="000F70B5">
        <w:rPr>
          <w:rFonts w:ascii="Times New Roman" w:hAnsi="Times New Roman" w:cs="Times New Roman"/>
        </w:rPr>
        <w:t xml:space="preserve">kilus abejonėms gali galimo laimėtojo paprašyti pateikti papildomus dokumentus įrodančius, kad tiekėjui nėra taikomas pašalinimo pagrindas pagal VPĮ 46 STR. 2¹ d.  </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7935AA3C" w:rsidR="00876D91" w:rsidRPr="00931DDA"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00931DDA" w:rsidRPr="00931DDA">
        <w:rPr>
          <w:rFonts w:ascii="Times New Roman" w:hAnsi="Times New Roman" w:cs="Times New Roman"/>
          <w:b/>
          <w:sz w:val="24"/>
          <w:szCs w:val="24"/>
        </w:rPr>
        <w:t>2.3</w:t>
      </w:r>
      <w:r w:rsidRPr="00931DDA">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7"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8"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0BCC4941"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.1. 1 priedas. </w:t>
      </w:r>
      <w:r w:rsidR="001F6EFB" w:rsidRPr="003A18B8">
        <w:rPr>
          <w:rFonts w:ascii="Times New Roman" w:hAnsi="Times New Roman" w:cs="Times New Roman"/>
        </w:rPr>
        <w:t>Pasiūlymo forma.</w:t>
      </w:r>
    </w:p>
    <w:p w14:paraId="7AE87F40" w14:textId="04202271" w:rsidR="00B55C22" w:rsidRDefault="009A4193" w:rsidP="00B2228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.2. 2 priedas. </w:t>
      </w:r>
      <w:r w:rsidR="00931DDA" w:rsidRPr="00931DDA">
        <w:rPr>
          <w:rFonts w:ascii="Times New Roman" w:hAnsi="Times New Roman" w:cs="Times New Roman"/>
        </w:rPr>
        <w:t>Gręžinių pasai ir aprašymai, 34 dokumentai</w:t>
      </w:r>
      <w:r w:rsidR="00931DDA">
        <w:rPr>
          <w:rFonts w:ascii="Times New Roman" w:hAnsi="Times New Roman" w:cs="Times New Roman"/>
        </w:rPr>
        <w:t>.</w:t>
      </w:r>
    </w:p>
    <w:p w14:paraId="21D1C9CB" w14:textId="5674D476" w:rsidR="00E14382" w:rsidRPr="003A18B8" w:rsidRDefault="009A4193" w:rsidP="001A3814">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B22285">
        <w:rPr>
          <w:rFonts w:ascii="Times New Roman" w:hAnsi="Times New Roman" w:cs="Times New Roman"/>
        </w:rPr>
        <w:t>3</w:t>
      </w:r>
      <w:r w:rsidR="00D80FC5" w:rsidRPr="003A18B8">
        <w:rPr>
          <w:rFonts w:ascii="Times New Roman" w:hAnsi="Times New Roman" w:cs="Times New Roman"/>
        </w:rPr>
        <w:t>.</w:t>
      </w:r>
      <w:r w:rsidR="00B22285">
        <w:rPr>
          <w:rFonts w:ascii="Times New Roman" w:hAnsi="Times New Roman" w:cs="Times New Roman"/>
        </w:rPr>
        <w:t xml:space="preserve"> 3</w:t>
      </w:r>
      <w:r w:rsidR="001A2863">
        <w:rPr>
          <w:rFonts w:ascii="Times New Roman" w:hAnsi="Times New Roman" w:cs="Times New Roman"/>
        </w:rPr>
        <w:t xml:space="preserve"> priedas.</w:t>
      </w:r>
      <w:r w:rsidR="005D6FE2">
        <w:rPr>
          <w:rFonts w:ascii="Times New Roman" w:hAnsi="Times New Roman" w:cs="Times New Roman"/>
        </w:rPr>
        <w:t xml:space="preserve"> </w:t>
      </w:r>
      <w:r w:rsidR="00E14382" w:rsidRPr="003A18B8">
        <w:rPr>
          <w:rFonts w:ascii="Times New Roman" w:hAnsi="Times New Roman" w:cs="Times New Roman"/>
        </w:rPr>
        <w:t>Sutarties projektas.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9"/>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4F634D" w14:textId="77777777" w:rsidR="006A0826" w:rsidRDefault="006A0826">
      <w:pPr>
        <w:spacing w:after="0" w:line="240" w:lineRule="auto"/>
      </w:pPr>
      <w:r>
        <w:separator/>
      </w:r>
    </w:p>
  </w:endnote>
  <w:endnote w:type="continuationSeparator" w:id="0">
    <w:p w14:paraId="193F6290" w14:textId="77777777" w:rsidR="006A0826" w:rsidRDefault="006A0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100DA" w14:textId="77777777" w:rsidR="006A0826" w:rsidRDefault="006A0826">
      <w:pPr>
        <w:spacing w:after="0" w:line="240" w:lineRule="auto"/>
      </w:pPr>
      <w:r>
        <w:separator/>
      </w:r>
    </w:p>
  </w:footnote>
  <w:footnote w:type="continuationSeparator" w:id="0">
    <w:p w14:paraId="0D30A35F" w14:textId="77777777" w:rsidR="006A0826" w:rsidRDefault="006A08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F689F" w:rsidRDefault="00DF20A3">
    <w:pPr>
      <w:pStyle w:val="Antrats"/>
      <w:jc w:val="center"/>
    </w:pPr>
    <w:r>
      <w:fldChar w:fldCharType="begin"/>
    </w:r>
    <w:r>
      <w:instrText>PAGE   \* MERGEFORMAT</w:instrText>
    </w:r>
    <w:r>
      <w:fldChar w:fldCharType="separate"/>
    </w:r>
    <w:r w:rsidR="003C701D">
      <w:rPr>
        <w:noProof/>
      </w:rPr>
      <w:t>2</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D114C"/>
    <w:rsid w:val="000E4726"/>
    <w:rsid w:val="000E4B9B"/>
    <w:rsid w:val="000F0B77"/>
    <w:rsid w:val="000F70B5"/>
    <w:rsid w:val="001023AE"/>
    <w:rsid w:val="00106B2E"/>
    <w:rsid w:val="00111E0A"/>
    <w:rsid w:val="001139C9"/>
    <w:rsid w:val="00113F91"/>
    <w:rsid w:val="00117870"/>
    <w:rsid w:val="001216CC"/>
    <w:rsid w:val="00137548"/>
    <w:rsid w:val="00145D08"/>
    <w:rsid w:val="00146453"/>
    <w:rsid w:val="00146D5B"/>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D05C1"/>
    <w:rsid w:val="002D20CE"/>
    <w:rsid w:val="002D2D5F"/>
    <w:rsid w:val="002E6E1F"/>
    <w:rsid w:val="002E7F3D"/>
    <w:rsid w:val="002F39BA"/>
    <w:rsid w:val="002F693B"/>
    <w:rsid w:val="00315D11"/>
    <w:rsid w:val="003266F6"/>
    <w:rsid w:val="003306EC"/>
    <w:rsid w:val="00334275"/>
    <w:rsid w:val="00350F52"/>
    <w:rsid w:val="003547B0"/>
    <w:rsid w:val="00376161"/>
    <w:rsid w:val="00377E78"/>
    <w:rsid w:val="00393D3D"/>
    <w:rsid w:val="00397D5C"/>
    <w:rsid w:val="00397E57"/>
    <w:rsid w:val="003A18B8"/>
    <w:rsid w:val="003A6AC1"/>
    <w:rsid w:val="003B4DBC"/>
    <w:rsid w:val="003C0355"/>
    <w:rsid w:val="003C701D"/>
    <w:rsid w:val="003D5E9A"/>
    <w:rsid w:val="003D772D"/>
    <w:rsid w:val="003E3F2A"/>
    <w:rsid w:val="003F5B9D"/>
    <w:rsid w:val="004045F9"/>
    <w:rsid w:val="004113DF"/>
    <w:rsid w:val="00415878"/>
    <w:rsid w:val="00417783"/>
    <w:rsid w:val="004204A6"/>
    <w:rsid w:val="00427A53"/>
    <w:rsid w:val="00441AAE"/>
    <w:rsid w:val="0045360D"/>
    <w:rsid w:val="004A7183"/>
    <w:rsid w:val="004C6BD9"/>
    <w:rsid w:val="004D0E63"/>
    <w:rsid w:val="004D69E9"/>
    <w:rsid w:val="004D71E7"/>
    <w:rsid w:val="004D78AE"/>
    <w:rsid w:val="004E686B"/>
    <w:rsid w:val="004F6BC9"/>
    <w:rsid w:val="005062D6"/>
    <w:rsid w:val="00510F35"/>
    <w:rsid w:val="00512DF8"/>
    <w:rsid w:val="005143CC"/>
    <w:rsid w:val="0051507B"/>
    <w:rsid w:val="00531486"/>
    <w:rsid w:val="00535F64"/>
    <w:rsid w:val="0053730B"/>
    <w:rsid w:val="00540BBE"/>
    <w:rsid w:val="00550B06"/>
    <w:rsid w:val="0056362F"/>
    <w:rsid w:val="005779E8"/>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40EFC"/>
    <w:rsid w:val="00641D9B"/>
    <w:rsid w:val="00655595"/>
    <w:rsid w:val="00672E98"/>
    <w:rsid w:val="006761F7"/>
    <w:rsid w:val="00681964"/>
    <w:rsid w:val="00681AD6"/>
    <w:rsid w:val="006871A6"/>
    <w:rsid w:val="00696BF1"/>
    <w:rsid w:val="006A0826"/>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823AA"/>
    <w:rsid w:val="00795156"/>
    <w:rsid w:val="007A3772"/>
    <w:rsid w:val="007A4C37"/>
    <w:rsid w:val="007B0427"/>
    <w:rsid w:val="007C58A3"/>
    <w:rsid w:val="007C6FDF"/>
    <w:rsid w:val="007D0DBA"/>
    <w:rsid w:val="007D2A62"/>
    <w:rsid w:val="007D6A7D"/>
    <w:rsid w:val="007F1EC1"/>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31DDA"/>
    <w:rsid w:val="0095158A"/>
    <w:rsid w:val="00952C12"/>
    <w:rsid w:val="00954000"/>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555"/>
    <w:rsid w:val="009C0634"/>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91286"/>
    <w:rsid w:val="00B95456"/>
    <w:rsid w:val="00BB2C22"/>
    <w:rsid w:val="00BC1011"/>
    <w:rsid w:val="00BC1D67"/>
    <w:rsid w:val="00BE253C"/>
    <w:rsid w:val="00BE29BA"/>
    <w:rsid w:val="00BE3E90"/>
    <w:rsid w:val="00BE46CC"/>
    <w:rsid w:val="00BE7206"/>
    <w:rsid w:val="00C17139"/>
    <w:rsid w:val="00C22F51"/>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371A"/>
    <w:rsid w:val="00DC3E70"/>
    <w:rsid w:val="00DD5933"/>
    <w:rsid w:val="00DD644A"/>
    <w:rsid w:val="00DE2F00"/>
    <w:rsid w:val="00DF0D9A"/>
    <w:rsid w:val="00DF1A60"/>
    <w:rsid w:val="00DF20A3"/>
    <w:rsid w:val="00DF266A"/>
    <w:rsid w:val="00E056B6"/>
    <w:rsid w:val="00E058E6"/>
    <w:rsid w:val="00E100F8"/>
    <w:rsid w:val="00E114AA"/>
    <w:rsid w:val="00E14382"/>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63BEC"/>
    <w:rsid w:val="00F67F98"/>
    <w:rsid w:val="00F700CC"/>
    <w:rsid w:val="00F87AC7"/>
    <w:rsid w:val="00F9271C"/>
    <w:rsid w:val="00F928F4"/>
    <w:rsid w:val="00F92AB1"/>
    <w:rsid w:val="00FB1281"/>
    <w:rsid w:val="00FC2EB7"/>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17str1d.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B8228-42F7-4D88-9C94-3C97ACC7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14224</Words>
  <Characters>8109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71</cp:revision>
  <cp:lastPrinted>2021-10-28T07:12:00Z</cp:lastPrinted>
  <dcterms:created xsi:type="dcterms:W3CDTF">2023-03-16T15:30:00Z</dcterms:created>
  <dcterms:modified xsi:type="dcterms:W3CDTF">2025-08-19T06:30:00Z</dcterms:modified>
</cp:coreProperties>
</file>